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5040" w:right="-2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20" w:orient="portrait"/>
          <w:pgMar w:bottom="280" w:top="920" w:left="740" w:right="8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2889250" cy="419100"/>
            <wp:effectExtent b="0" l="0" r="0" t="0"/>
            <wp:docPr descr="AS logo" id="1047" name="image4.png"/>
            <a:graphic>
              <a:graphicData uri="http://schemas.openxmlformats.org/drawingml/2006/picture">
                <pic:pic>
                  <pic:nvPicPr>
                    <pic:cNvPr descr="AS logo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66" w:lineRule="auto"/>
        <w:ind w:right="-2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Soap dispenser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381000</wp:posOffset>
                </wp:positionV>
                <wp:extent cx="6425565" cy="31750"/>
                <wp:effectExtent b="0" l="0" r="0" t="0"/>
                <wp:wrapNone/>
                <wp:docPr id="104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142743" y="3773650"/>
                          <a:ext cx="6406515" cy="12700"/>
                        </a:xfrm>
                        <a:custGeom>
                          <a:rect b="b" l="l" r="r" t="t"/>
                          <a:pathLst>
                            <a:path extrusionOk="0" h="20" w="10089">
                              <a:moveTo>
                                <a:pt x="1008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231F2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381000</wp:posOffset>
                </wp:positionV>
                <wp:extent cx="6425565" cy="31750"/>
                <wp:effectExtent b="0" l="0" r="0" t="0"/>
                <wp:wrapNone/>
                <wp:docPr id="104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556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5110480</wp:posOffset>
                </wp:positionH>
                <wp:positionV relativeFrom="paragraph">
                  <wp:posOffset>-311149</wp:posOffset>
                </wp:positionV>
                <wp:extent cx="1358900" cy="304800"/>
                <wp:wrapNone/>
                <wp:docPr id="103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04800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6E16B5" w:rsidRDefault="00000000" w:rsidRPr="00000000">
                            <w:pPr>
                              <w:pStyle w:val="正文"/>
                              <w:suppressAutoHyphens w:val="1"/>
                              <w:spacing w:after="0" w:line="480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cs="Angsana New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7214773" w:rsidRPr="07214773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bidi="ar-SA"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362075" cy="314325"/>
                                  <wp:effectExtent b="0" l="0" r="0" t="0"/>
                                  <wp:docPr id="1028" name="Picture 2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8" name="Picture 2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3620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7214773" w:rsidRPr="000000-1">
                              <w:rPr>
                                <w:rFonts w:ascii="Times New Roman" w:cs="Angsana New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6E16B5" w:rsidRDefault="00000000" w:rsidRPr="00000000">
                            <w:pPr>
                              <w:pStyle w:val="正文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cs="Angsana New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7214773" w:rsidRPr="000000-1">
                              <w:rPr>
                                <w:rFonts w:ascii="Times New Roman" w:cs="Angsana New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正文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479047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5110480</wp:posOffset>
                </wp:positionH>
                <wp:positionV relativeFrom="paragraph">
                  <wp:posOffset>-311149</wp:posOffset>
                </wp:positionV>
                <wp:extent cx="1358900" cy="304800"/>
                <wp:effectExtent b="0" l="0" r="0" t="0"/>
                <wp:wrapNone/>
                <wp:docPr id="10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Soap dispenser (White）1072689990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295400" cy="2051685"/>
            <wp:effectExtent b="0" l="0" r="0" t="0"/>
            <wp:docPr id="104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1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5" w:right="-14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ABS shell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Infrared Sensor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Sensor distance:5-9CM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DC 6V(4pcs AA Alkaline battery)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Soap capacity:1000CC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Low battery voltage warning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74" w:right="-14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IPX4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-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40" w:w="11920" w:orient="portrait"/>
          <w:pgMar w:bottom="280" w:top="920" w:left="740" w:right="840" w:header="720" w:footer="720"/>
          <w:cols w:equalWidth="0" w:num="2">
            <w:col w:space="1514" w:w="4413"/>
            <w:col w:space="0" w:w="4413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5881" w:right="25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SPECIFICATIONS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20"/>
        </w:tabs>
        <w:spacing w:after="0" w:before="40" w:line="360" w:lineRule="auto"/>
        <w:ind w:left="62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Sensor Soap dispenser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50165" cy="52070"/>
                <wp:effectExtent b="0" l="0" r="0" t="0"/>
                <wp:wrapNone/>
                <wp:docPr id="104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50165" cy="52070"/>
                <wp:effectExtent b="0" l="0" r="0" t="0"/>
                <wp:wrapNone/>
                <wp:docPr id="104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20"/>
        </w:tabs>
        <w:spacing w:after="0" w:before="40" w:line="360" w:lineRule="auto"/>
        <w:ind w:left="62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Dimension:240x138x94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50165" cy="52070"/>
                <wp:effectExtent b="0" l="0" r="0" t="0"/>
                <wp:wrapNone/>
                <wp:docPr id="1044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50165" cy="52070"/>
                <wp:effectExtent b="0" l="0" r="0" t="0"/>
                <wp:wrapNone/>
                <wp:docPr id="104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40" w:w="11920" w:orient="portrait"/>
          <w:pgMar w:bottom="274" w:top="922" w:left="734" w:right="288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0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FINISHES AVAILABILITY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White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38100</wp:posOffset>
                </wp:positionV>
                <wp:extent cx="50165" cy="52070"/>
                <wp:effectExtent b="0" l="0" r="0" t="0"/>
                <wp:wrapNone/>
                <wp:docPr id="1045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38100</wp:posOffset>
                </wp:positionV>
                <wp:extent cx="50165" cy="52070"/>
                <wp:effectExtent b="0" l="0" r="0" t="0"/>
                <wp:wrapNone/>
                <wp:docPr id="104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AWARDS WON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40" w:w="11920" w:orient="portrait"/>
          <w:pgMar w:bottom="280" w:top="920" w:left="740" w:right="840" w:header="720" w:footer="720"/>
          <w:cols w:equalWidth="0" w:num="2">
            <w:col w:space="2076" w:w="4132"/>
            <w:col w:space="0" w:w="413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N/A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38100</wp:posOffset>
                </wp:positionV>
                <wp:extent cx="50165" cy="52070"/>
                <wp:effectExtent b="0" l="0" r="0" t="0"/>
                <wp:wrapNone/>
                <wp:docPr id="1046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38100</wp:posOffset>
                </wp:positionV>
                <wp:extent cx="50165" cy="52070"/>
                <wp:effectExtent b="0" l="0" r="0" t="0"/>
                <wp:wrapNone/>
                <wp:docPr id="104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66675</wp:posOffset>
                </wp:positionV>
                <wp:extent cx="2735262" cy="2812969"/>
                <wp:effectExtent b="0" l="0" r="0" t="0"/>
                <wp:wrapNone/>
                <wp:docPr id="10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76900" y="2387450"/>
                          <a:ext cx="2735262" cy="2812969"/>
                          <a:chOff x="3676900" y="2387450"/>
                          <a:chExt cx="3338100" cy="3425425"/>
                        </a:xfrm>
                      </wpg:grpSpPr>
                      <wps:wsp>
                        <wps:cNvSpPr/>
                        <wps:cNvPr id="9" name="Shape 9"/>
                        <wps:spPr>
                          <a:xfrm>
                            <a:off x="3676900" y="2387451"/>
                            <a:ext cx="3338100" cy="342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32.00000047683716" w:line="275.9999942779541"/>
                                <w:ind w:left="110" w:right="-2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231f20"/>
                                  <w:sz w:val="22"/>
                                  <w:u w:val="single"/>
                                  <w:vertAlign w:val="baseline"/>
                                </w:rPr>
                                <w:t xml:space="preserve">DIMENSIONAL DRAWING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20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u w:val="single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20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u w:val="single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10" name="Shape 10"/>
                          <pic:cNvPicPr preferRelativeResize="0"/>
                        </pic:nvPicPr>
                        <pic:blipFill>
                          <a:blip r:embed="rId1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1250" y="2782975"/>
                            <a:ext cx="2907975" cy="1958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1" name="Shape 11"/>
                          <pic:cNvPicPr preferRelativeResize="0"/>
                        </pic:nvPicPr>
                        <pic:blipFill>
                          <a:blip r:embed="rId1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1250" y="4851375"/>
                            <a:ext cx="1120900" cy="844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66675</wp:posOffset>
                </wp:positionV>
                <wp:extent cx="2735262" cy="2812969"/>
                <wp:effectExtent b="0" l="0" r="0" t="0"/>
                <wp:wrapNone/>
                <wp:docPr id="104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262" cy="28129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5919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SHIPPING WEIGHT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6241" w:right="12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  <w:rtl w:val="0"/>
        </w:rPr>
        <w:t xml:space="preserve">Product net weight:  0.7 kg/set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624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gross weight:  0.83kg /set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6241" w:right="12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6241" w:right="12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360" w:lineRule="auto"/>
        <w:ind w:left="5919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STANDARDS CRITERIA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360" w:lineRule="auto"/>
        <w:ind w:left="6241" w:right="12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303"/>
          <w:sz w:val="20"/>
          <w:szCs w:val="20"/>
          <w:u w:val="none"/>
          <w:shd w:fill="auto" w:val="clear"/>
          <w:vertAlign w:val="baseline"/>
          <w:rtl w:val="0"/>
        </w:rPr>
        <w:t xml:space="preserve">N/A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4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4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25680" y="3758728"/>
                          <a:ext cx="40640" cy="42545"/>
                        </a:xfrm>
                        <a:custGeom>
                          <a:rect b="b" l="l" r="r" t="t"/>
                          <a:pathLst>
                            <a:path extrusionOk="0" h="67" w="64">
                              <a:moveTo>
                                <a:pt x="39" y="0"/>
                              </a:moveTo>
                              <a:lnTo>
                                <a:pt x="14" y="4"/>
                              </a:lnTo>
                              <a:lnTo>
                                <a:pt x="0" y="18"/>
                              </a:lnTo>
                              <a:lnTo>
                                <a:pt x="1" y="45"/>
                              </a:lnTo>
                              <a:lnTo>
                                <a:pt x="12" y="61"/>
                              </a:lnTo>
                              <a:lnTo>
                                <a:pt x="29" y="66"/>
                              </a:lnTo>
                              <a:lnTo>
                                <a:pt x="50" y="59"/>
                              </a:lnTo>
                              <a:lnTo>
                                <a:pt x="62" y="42"/>
                              </a:lnTo>
                              <a:lnTo>
                                <a:pt x="64" y="32"/>
                              </a:lnTo>
                              <a:lnTo>
                                <a:pt x="57" y="12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114300</wp:posOffset>
                </wp:positionV>
                <wp:extent cx="50165" cy="52070"/>
                <wp:effectExtent b="0" l="0" r="0" t="0"/>
                <wp:wrapNone/>
                <wp:docPr id="103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" cy="52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360" w:lineRule="auto"/>
        <w:ind w:left="0" w:right="121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24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5"/>
          <w:szCs w:val="15"/>
          <w:u w:val="none"/>
          <w:shd w:fill="auto" w:val="clear"/>
          <w:vertAlign w:val="baseline"/>
          <w:rtl w:val="0"/>
        </w:rPr>
        <w:t xml:space="preserve">This document is the property of American Standard. It can neither be reproduced, nor communicated, without authorization.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-63499</wp:posOffset>
                </wp:positionV>
                <wp:extent cx="6419215" cy="25400"/>
                <wp:effectExtent b="0" l="0" r="0" t="0"/>
                <wp:wrapNone/>
                <wp:docPr id="103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142743" y="3773650"/>
                          <a:ext cx="6406515" cy="12700"/>
                        </a:xfrm>
                        <a:custGeom>
                          <a:rect b="b" l="l" r="r" t="t"/>
                          <a:pathLst>
                            <a:path extrusionOk="0" h="20" w="10089">
                              <a:moveTo>
                                <a:pt x="0" y="0"/>
                              </a:moveTo>
                              <a:lnTo>
                                <a:pt x="10088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-63499</wp:posOffset>
                </wp:positionV>
                <wp:extent cx="6419215" cy="25400"/>
                <wp:effectExtent b="0" l="0" r="0" t="0"/>
                <wp:wrapNone/>
                <wp:docPr id="103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21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124" w:right="-2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5"/>
          <w:szCs w:val="15"/>
          <w:u w:val="none"/>
          <w:shd w:fill="auto" w:val="clear"/>
          <w:vertAlign w:val="baseline"/>
          <w:rtl w:val="0"/>
        </w:rPr>
        <w:t xml:space="preserve">American Standard reserves the right to change dimensions and specifications without notice, we assume no liability for the use of obsolete dimensions.</w:t>
      </w: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280" w:top="920" w:left="740" w:right="8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Unicode MS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7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9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1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3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5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7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9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1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3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正文">
    <w:name w:val="正文"/>
    <w:next w:val="正文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默认段落字体">
    <w:name w:val="默认段落字体"/>
    <w:next w:val="默认段落字体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普通表格">
    <w:name w:val="普通表格"/>
    <w:next w:val="普通表格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无列表">
    <w:name w:val="无列表"/>
    <w:next w:val="无列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批注框文本">
    <w:name w:val="批注框文本"/>
    <w:basedOn w:val="正文"/>
    <w:next w:val="批注框文本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Angsana New" w:hAnsi="Tahoma"/>
      <w:w w:val="100"/>
      <w:position w:val="-1"/>
      <w:sz w:val="16"/>
      <w:szCs w:val="20"/>
      <w:effect w:val="none"/>
      <w:vertAlign w:val="baseline"/>
      <w:cs w:val="0"/>
      <w:em w:val="none"/>
      <w:lang w:bidi="th-TH" w:eastAsia="en-US" w:val="en-US"/>
    </w:rPr>
  </w:style>
  <w:style w:type="character" w:styleId="批注框文本字符">
    <w:name w:val="批注框文本 字符"/>
    <w:next w:val="批注框文本字符"/>
    <w:autoRedefine w:val="0"/>
    <w:hidden w:val="0"/>
    <w:qFormat w:val="0"/>
    <w:rPr>
      <w:rFonts w:ascii="Tahoma" w:cs="Angsana New" w:hAnsi="Tahoma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列表段落">
    <w:name w:val="列表段落"/>
    <w:basedOn w:val="正文"/>
    <w:next w:val="列表段落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普通(网站)">
    <w:name w:val="普通(网站)"/>
    <w:basedOn w:val="正文"/>
    <w:next w:val="普通(网站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宋体" w:cs="宋体" w:hAnsi="宋体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无间隔">
    <w:name w:val="无间隔"/>
    <w:next w:val="无间隔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4" Type="http://schemas.openxmlformats.org/officeDocument/2006/relationships/image" Target="media/image8.png"/><Relationship Id="rId23" Type="http://schemas.openxmlformats.org/officeDocument/2006/relationships/image" Target="media/image7.pn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3.png"/><Relationship Id="rId25" Type="http://schemas.openxmlformats.org/officeDocument/2006/relationships/image" Target="media/image9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4.png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image" Target="media/image15.png"/><Relationship Id="rId12" Type="http://schemas.openxmlformats.org/officeDocument/2006/relationships/image" Target="media/image14.png"/><Relationship Id="rId15" Type="http://schemas.openxmlformats.org/officeDocument/2006/relationships/image" Target="media/image17.png"/><Relationship Id="rId14" Type="http://schemas.openxmlformats.org/officeDocument/2006/relationships/image" Target="media/image16.png"/><Relationship Id="rId17" Type="http://schemas.openxmlformats.org/officeDocument/2006/relationships/image" Target="media/image18.png"/><Relationship Id="rId16" Type="http://schemas.openxmlformats.org/officeDocument/2006/relationships/image" Target="media/image19.png"/><Relationship Id="rId19" Type="http://schemas.openxmlformats.org/officeDocument/2006/relationships/image" Target="media/image5.png"/><Relationship Id="rId1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/mcB3KYxdAvxQ+SyXHtGdIGIQQ==">CgMxLjAaJAoBMBIfCh0IB0IZCgVBcmlhbBIQQXJpYWwgVW5pY29kZSBNUzgAciExWjZydy1TbGYwM1BESHFsRi0xZnZocm1sa0pHeXk3WFA=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2017-10-16T07:22:00Z</dcterms:created>
  <dc:creator>kabinm</dc:creator>
</cp:coreProperties>
</file>